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571B55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571B55" w:rsidRPr="007C0590" w:rsidRDefault="00571B55" w:rsidP="00571B5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Place</w:t>
            </w:r>
          </w:p>
        </w:tc>
      </w:tr>
      <w:tr w:rsidR="00571B55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571B55" w:rsidRPr="007C0590" w:rsidRDefault="00571B55" w:rsidP="00571B5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Economic Regeneration</w:t>
            </w:r>
          </w:p>
        </w:tc>
      </w:tr>
      <w:tr w:rsidR="00571B55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571B55" w:rsidRPr="007C0590" w:rsidRDefault="00571B55" w:rsidP="00571B5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571B55" w:rsidRPr="00B9502B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B9502B">
              <w:rPr>
                <w:b w:val="0"/>
                <w:sz w:val="20"/>
                <w:u w:val="none"/>
              </w:rPr>
              <w:t xml:space="preserve">Contract Compliance, Funding &amp; Performance  </w:t>
            </w:r>
          </w:p>
        </w:tc>
      </w:tr>
      <w:tr w:rsidR="00571B55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571B55" w:rsidRPr="007C0590" w:rsidRDefault="00571B55" w:rsidP="00571B5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571B55" w:rsidRPr="00B9502B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0"/>
                <w:u w:val="none"/>
              </w:rPr>
              <w:t>Business &amp; Admin</w:t>
            </w:r>
            <w:r w:rsidRPr="00B9502B">
              <w:rPr>
                <w:b w:val="0"/>
                <w:sz w:val="20"/>
                <w:u w:val="none"/>
              </w:rPr>
              <w:t xml:space="preserve"> Apprentice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571B55" w:rsidRPr="00E53447" w:rsidTr="005311E4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71B55" w:rsidRPr="007C0590" w:rsidRDefault="00571B55" w:rsidP="005311E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5311E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71B55" w:rsidRDefault="00571B55" w:rsidP="00571B55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5311E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71B55" w:rsidRDefault="00571B55" w:rsidP="00571B55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5311E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71B55" w:rsidRDefault="00571B55" w:rsidP="00571B55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5311E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71B55" w:rsidRPr="007C0590" w:rsidRDefault="00571B55" w:rsidP="005311E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71B55" w:rsidRDefault="00571B55" w:rsidP="00571B55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5311E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71B55" w:rsidRPr="007C0590" w:rsidRDefault="00571B55" w:rsidP="005311E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71B55" w:rsidRDefault="00571B55" w:rsidP="00571B55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5311E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71B55" w:rsidRDefault="00571B55" w:rsidP="00571B55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5311E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71B55" w:rsidRDefault="00571B55" w:rsidP="00571B55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5311E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71B55" w:rsidRPr="007C0590" w:rsidRDefault="00571B55" w:rsidP="005311E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71B55" w:rsidRDefault="00571B55" w:rsidP="00571B55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5311E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571B55" w:rsidRDefault="00571B55" w:rsidP="00571B55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571B55" w:rsidRDefault="00571B55" w:rsidP="00571B55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012C02">
        <w:trPr>
          <w:trHeight w:val="486"/>
          <w:jc w:val="center"/>
        </w:trPr>
        <w:tc>
          <w:tcPr>
            <w:tcW w:w="3672" w:type="dxa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4049B"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973" w:type="dxa"/>
          </w:tcPr>
          <w:p w:rsidR="00571B55" w:rsidRDefault="00571B55" w:rsidP="00571B55"/>
        </w:tc>
        <w:tc>
          <w:tcPr>
            <w:tcW w:w="2950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Inputting information</w:t>
            </w:r>
          </w:p>
        </w:tc>
      </w:tr>
      <w:tr w:rsidR="00571B55" w:rsidRPr="00E53447" w:rsidTr="00012C02">
        <w:trPr>
          <w:trHeight w:val="233"/>
          <w:jc w:val="center"/>
        </w:trPr>
        <w:tc>
          <w:tcPr>
            <w:tcW w:w="3672" w:type="dxa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71B55" w:rsidRDefault="00571B55" w:rsidP="00571B55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012C02">
        <w:trPr>
          <w:trHeight w:val="233"/>
          <w:jc w:val="center"/>
        </w:trPr>
        <w:tc>
          <w:tcPr>
            <w:tcW w:w="3672" w:type="dxa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71B55" w:rsidRDefault="00571B55" w:rsidP="00571B55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012C02">
        <w:trPr>
          <w:trHeight w:val="233"/>
          <w:jc w:val="center"/>
        </w:trPr>
        <w:tc>
          <w:tcPr>
            <w:tcW w:w="3672" w:type="dxa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71B55" w:rsidRDefault="00571B55" w:rsidP="00571B55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012C02">
        <w:trPr>
          <w:trHeight w:val="451"/>
          <w:jc w:val="center"/>
        </w:trPr>
        <w:tc>
          <w:tcPr>
            <w:tcW w:w="3672" w:type="dxa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71B55" w:rsidRDefault="00571B55" w:rsidP="00571B55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71B55" w:rsidRPr="00E53447" w:rsidTr="00012C02">
        <w:trPr>
          <w:trHeight w:val="253"/>
          <w:jc w:val="center"/>
        </w:trPr>
        <w:tc>
          <w:tcPr>
            <w:tcW w:w="3672" w:type="dxa"/>
          </w:tcPr>
          <w:p w:rsidR="00571B55" w:rsidRPr="007C0590" w:rsidRDefault="00571B55" w:rsidP="00571B5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71B55" w:rsidRDefault="00571B55" w:rsidP="00571B55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</w:tcPr>
          <w:p w:rsidR="00571B55" w:rsidRPr="00E53447" w:rsidRDefault="00571B55" w:rsidP="00571B5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6D" w:rsidRDefault="001B7C6D">
      <w:r>
        <w:separator/>
      </w:r>
    </w:p>
  </w:endnote>
  <w:endnote w:type="continuationSeparator" w:id="0">
    <w:p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6D" w:rsidRDefault="001B7C6D">
      <w:r>
        <w:separator/>
      </w:r>
    </w:p>
  </w:footnote>
  <w:footnote w:type="continuationSeparator" w:id="0">
    <w:p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5311E4" w:rsidP="00756DEA">
    <w:pPr>
      <w:pStyle w:val="Heading2"/>
      <w:rPr>
        <w:sz w:val="18"/>
      </w:rPr>
    </w:pPr>
  </w:p>
  <w:p w:rsidR="00AC7226" w:rsidRPr="00E1130B" w:rsidRDefault="005311E4" w:rsidP="00756DEA">
    <w:pPr>
      <w:pStyle w:val="Heading2"/>
      <w:rPr>
        <w:sz w:val="18"/>
      </w:rPr>
    </w:pPr>
  </w:p>
  <w:p w:rsidR="00AC7226" w:rsidRPr="00E1130B" w:rsidRDefault="005311E4" w:rsidP="00756DEA">
    <w:pPr>
      <w:pStyle w:val="Heading2"/>
      <w:rPr>
        <w:sz w:val="18"/>
      </w:rPr>
    </w:pPr>
  </w:p>
  <w:p w:rsidR="00AC7226" w:rsidRPr="00E1130B" w:rsidRDefault="005311E4" w:rsidP="00756DEA">
    <w:pPr>
      <w:pStyle w:val="Heading2"/>
      <w:rPr>
        <w:sz w:val="18"/>
      </w:rPr>
    </w:pPr>
  </w:p>
  <w:p w:rsidR="00AC7226" w:rsidRPr="00E1130B" w:rsidRDefault="005311E4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5311E4"/>
    <w:rsid w:val="00571B55"/>
    <w:rsid w:val="007462CE"/>
    <w:rsid w:val="00835A66"/>
    <w:rsid w:val="009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571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571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Bamforth , Claire</cp:lastModifiedBy>
  <cp:revision>2</cp:revision>
  <dcterms:created xsi:type="dcterms:W3CDTF">2018-12-03T11:24:00Z</dcterms:created>
  <dcterms:modified xsi:type="dcterms:W3CDTF">2018-12-03T11:24:00Z</dcterms:modified>
</cp:coreProperties>
</file>